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360"/>
        <w:gridCol w:w="5040"/>
      </w:tblGrid>
      <w:tr w:rsidR="006F6FA0" w:rsidRPr="00593F8B" w14:paraId="0840974A" w14:textId="77777777" w:rsidTr="00C432C2">
        <w:trPr>
          <w:cantSplit/>
          <w:trHeight w:hRule="exact" w:val="2376"/>
        </w:trPr>
        <w:tc>
          <w:tcPr>
            <w:tcW w:w="5040" w:type="dxa"/>
            <w:vAlign w:val="center"/>
          </w:tcPr>
          <w:p w14:paraId="485AD0AE" w14:textId="77777777" w:rsidR="006F6FA0" w:rsidRPr="00593F8B" w:rsidRDefault="00593F8B" w:rsidP="00C432C2">
            <w:pPr>
              <w:jc w:val="center"/>
              <w:rPr>
                <w:rFonts w:ascii="Arial" w:hAnsi="Arial" w:cs="Arial"/>
                <w:sz w:val="24"/>
                <w:szCs w:val="24"/>
              </w:rPr>
            </w:pPr>
            <w:r w:rsidRPr="00593F8B">
              <w:rPr>
                <w:rFonts w:ascii="Arial" w:hAnsi="Arial" w:cs="Arial"/>
                <w:sz w:val="24"/>
                <w:szCs w:val="24"/>
              </w:rPr>
              <w:t>Greater love has no one than this, that someone lay down his life for his friends.</w:t>
            </w:r>
          </w:p>
        </w:tc>
        <w:tc>
          <w:tcPr>
            <w:tcW w:w="360" w:type="dxa"/>
          </w:tcPr>
          <w:p w14:paraId="5F047DF3" w14:textId="77777777" w:rsidR="006F6FA0" w:rsidRPr="00593F8B" w:rsidRDefault="006F6FA0">
            <w:pPr>
              <w:rPr>
                <w:rFonts w:ascii="Arial" w:hAnsi="Arial" w:cs="Arial"/>
                <w:sz w:val="24"/>
                <w:szCs w:val="24"/>
              </w:rPr>
            </w:pPr>
          </w:p>
        </w:tc>
        <w:tc>
          <w:tcPr>
            <w:tcW w:w="5040" w:type="dxa"/>
            <w:vAlign w:val="center"/>
          </w:tcPr>
          <w:p w14:paraId="4A60ABD8" w14:textId="77777777" w:rsidR="00593F8B" w:rsidRPr="00593F8B" w:rsidRDefault="00593F8B" w:rsidP="00C432C2">
            <w:pPr>
              <w:jc w:val="center"/>
              <w:rPr>
                <w:rFonts w:ascii="Arial" w:hAnsi="Arial" w:cs="Arial"/>
                <w:b/>
                <w:sz w:val="24"/>
                <w:szCs w:val="24"/>
              </w:rPr>
            </w:pPr>
            <w:r w:rsidRPr="00593F8B">
              <w:rPr>
                <w:rFonts w:ascii="Arial" w:hAnsi="Arial" w:cs="Arial"/>
                <w:sz w:val="24"/>
                <w:szCs w:val="24"/>
              </w:rPr>
              <w:t>For Christ also suffered once for sins, the righteous for the unrighteous, that he might bring us to God, being put to death in the flesh but made alive in the spirit,</w:t>
            </w:r>
          </w:p>
          <w:p w14:paraId="79AD4BC4" w14:textId="77777777" w:rsidR="006F6FA0" w:rsidRPr="00593F8B" w:rsidRDefault="006F6FA0" w:rsidP="00CB0B8E">
            <w:pPr>
              <w:jc w:val="center"/>
              <w:rPr>
                <w:rFonts w:ascii="Arial" w:hAnsi="Arial" w:cs="Arial"/>
                <w:sz w:val="24"/>
                <w:szCs w:val="24"/>
              </w:rPr>
            </w:pPr>
          </w:p>
        </w:tc>
      </w:tr>
      <w:tr w:rsidR="009058E0" w:rsidRPr="00593F8B" w14:paraId="28218D8D" w14:textId="77777777" w:rsidTr="00C432C2">
        <w:trPr>
          <w:trHeight w:hRule="exact" w:val="288"/>
        </w:trPr>
        <w:tc>
          <w:tcPr>
            <w:tcW w:w="5040" w:type="dxa"/>
            <w:vAlign w:val="center"/>
          </w:tcPr>
          <w:p w14:paraId="30F8B9BE" w14:textId="77777777" w:rsidR="009058E0" w:rsidRPr="00593F8B" w:rsidRDefault="009058E0">
            <w:pPr>
              <w:rPr>
                <w:rFonts w:ascii="Arial" w:hAnsi="Arial" w:cs="Arial"/>
                <w:b/>
                <w:sz w:val="24"/>
                <w:szCs w:val="24"/>
              </w:rPr>
            </w:pPr>
            <w:r w:rsidRPr="00593F8B">
              <w:rPr>
                <w:rFonts w:ascii="Arial" w:hAnsi="Arial" w:cs="Arial"/>
                <w:b/>
                <w:sz w:val="24"/>
                <w:szCs w:val="24"/>
              </w:rPr>
              <w:t>A11   John 15:13</w:t>
            </w:r>
          </w:p>
        </w:tc>
        <w:tc>
          <w:tcPr>
            <w:tcW w:w="360" w:type="dxa"/>
          </w:tcPr>
          <w:p w14:paraId="50FA68EB" w14:textId="77777777" w:rsidR="009058E0" w:rsidRPr="00593F8B" w:rsidRDefault="009058E0">
            <w:pPr>
              <w:rPr>
                <w:rFonts w:ascii="Arial" w:hAnsi="Arial" w:cs="Arial"/>
                <w:sz w:val="24"/>
                <w:szCs w:val="24"/>
              </w:rPr>
            </w:pPr>
          </w:p>
        </w:tc>
        <w:tc>
          <w:tcPr>
            <w:tcW w:w="5040" w:type="dxa"/>
          </w:tcPr>
          <w:p w14:paraId="3197D05F" w14:textId="77777777" w:rsidR="009058E0" w:rsidRPr="00593F8B" w:rsidRDefault="009058E0" w:rsidP="00A713F3">
            <w:pPr>
              <w:rPr>
                <w:rFonts w:ascii="Arial" w:hAnsi="Arial" w:cs="Arial"/>
                <w:b/>
                <w:sz w:val="24"/>
                <w:szCs w:val="24"/>
              </w:rPr>
            </w:pPr>
            <w:r w:rsidRPr="00593F8B">
              <w:rPr>
                <w:rFonts w:ascii="Arial" w:hAnsi="Arial" w:cs="Arial"/>
                <w:b/>
                <w:sz w:val="24"/>
                <w:szCs w:val="24"/>
              </w:rPr>
              <w:t>A12   1 Peter 3:18</w:t>
            </w:r>
          </w:p>
        </w:tc>
      </w:tr>
      <w:tr w:rsidR="009058E0" w:rsidRPr="00593F8B" w14:paraId="4404DD1D" w14:textId="77777777" w:rsidTr="00C432C2">
        <w:trPr>
          <w:trHeight w:hRule="exact" w:val="216"/>
        </w:trPr>
        <w:tc>
          <w:tcPr>
            <w:tcW w:w="5040" w:type="dxa"/>
            <w:vAlign w:val="center"/>
          </w:tcPr>
          <w:p w14:paraId="2A40272D" w14:textId="77777777" w:rsidR="009058E0" w:rsidRPr="00593F8B" w:rsidRDefault="009058E0">
            <w:pPr>
              <w:rPr>
                <w:rFonts w:ascii="Arial" w:hAnsi="Arial" w:cs="Arial"/>
                <w:sz w:val="24"/>
                <w:szCs w:val="24"/>
              </w:rPr>
            </w:pPr>
          </w:p>
        </w:tc>
        <w:tc>
          <w:tcPr>
            <w:tcW w:w="360" w:type="dxa"/>
          </w:tcPr>
          <w:p w14:paraId="7A2BB1BA" w14:textId="77777777" w:rsidR="009058E0" w:rsidRPr="00593F8B" w:rsidRDefault="009058E0">
            <w:pPr>
              <w:rPr>
                <w:rFonts w:ascii="Arial" w:hAnsi="Arial" w:cs="Arial"/>
                <w:sz w:val="24"/>
                <w:szCs w:val="24"/>
              </w:rPr>
            </w:pPr>
          </w:p>
        </w:tc>
        <w:tc>
          <w:tcPr>
            <w:tcW w:w="5040" w:type="dxa"/>
          </w:tcPr>
          <w:p w14:paraId="794E183D" w14:textId="77777777" w:rsidR="009058E0" w:rsidRPr="00593F8B" w:rsidRDefault="009058E0" w:rsidP="00A713F3">
            <w:pPr>
              <w:rPr>
                <w:rFonts w:ascii="Arial" w:hAnsi="Arial" w:cs="Arial"/>
                <w:sz w:val="24"/>
                <w:szCs w:val="24"/>
              </w:rPr>
            </w:pPr>
          </w:p>
        </w:tc>
      </w:tr>
      <w:tr w:rsidR="009058E0" w:rsidRPr="00593F8B" w14:paraId="2685B78A" w14:textId="77777777" w:rsidTr="00020190">
        <w:trPr>
          <w:trHeight w:hRule="exact" w:val="2376"/>
        </w:trPr>
        <w:tc>
          <w:tcPr>
            <w:tcW w:w="5040" w:type="dxa"/>
            <w:vAlign w:val="center"/>
          </w:tcPr>
          <w:p w14:paraId="09A36C3E" w14:textId="77777777" w:rsidR="00593F8B" w:rsidRPr="00593F8B" w:rsidRDefault="00593F8B" w:rsidP="00C432C2">
            <w:pPr>
              <w:jc w:val="center"/>
              <w:rPr>
                <w:rFonts w:ascii="Arial" w:hAnsi="Arial" w:cs="Arial"/>
                <w:b/>
                <w:sz w:val="24"/>
                <w:szCs w:val="24"/>
              </w:rPr>
            </w:pPr>
            <w:r w:rsidRPr="00593F8B">
              <w:rPr>
                <w:rFonts w:ascii="Arial" w:hAnsi="Arial" w:cs="Arial"/>
                <w:sz w:val="24"/>
                <w:szCs w:val="24"/>
              </w:rPr>
              <w:t>That which is born of the flesh is flesh, and that which is born of the Spirit is spirit.  Do not marvel that I said to you, ‘You must be born again.’</w:t>
            </w:r>
          </w:p>
          <w:p w14:paraId="5D7C3DAB" w14:textId="77777777" w:rsidR="009058E0" w:rsidRPr="00593F8B" w:rsidRDefault="009058E0" w:rsidP="00CB0B8E">
            <w:pPr>
              <w:jc w:val="center"/>
              <w:rPr>
                <w:rFonts w:ascii="Arial" w:hAnsi="Arial" w:cs="Arial"/>
                <w:sz w:val="24"/>
                <w:szCs w:val="24"/>
              </w:rPr>
            </w:pPr>
          </w:p>
        </w:tc>
        <w:tc>
          <w:tcPr>
            <w:tcW w:w="360" w:type="dxa"/>
            <w:vAlign w:val="center"/>
          </w:tcPr>
          <w:p w14:paraId="0256BD57" w14:textId="77777777" w:rsidR="009058E0" w:rsidRPr="00593F8B" w:rsidRDefault="009058E0">
            <w:pPr>
              <w:rPr>
                <w:rFonts w:ascii="Arial" w:hAnsi="Arial" w:cs="Arial"/>
                <w:sz w:val="24"/>
                <w:szCs w:val="24"/>
              </w:rPr>
            </w:pPr>
          </w:p>
        </w:tc>
        <w:tc>
          <w:tcPr>
            <w:tcW w:w="5040" w:type="dxa"/>
            <w:vAlign w:val="center"/>
          </w:tcPr>
          <w:p w14:paraId="54AA5B84" w14:textId="77777777" w:rsidR="009058E0" w:rsidRPr="00593F8B" w:rsidRDefault="00593F8B" w:rsidP="00CB0B8E">
            <w:pPr>
              <w:jc w:val="center"/>
              <w:rPr>
                <w:rFonts w:ascii="Arial" w:hAnsi="Arial" w:cs="Arial"/>
                <w:sz w:val="24"/>
                <w:szCs w:val="24"/>
              </w:rPr>
            </w:pPr>
            <w:r w:rsidRPr="00593F8B">
              <w:rPr>
                <w:rFonts w:ascii="Arial" w:hAnsi="Arial" w:cs="Arial"/>
                <w:sz w:val="24"/>
                <w:szCs w:val="24"/>
              </w:rPr>
              <w:t>Truly, truly, I say to you, whoever hears my word and believes him who sent me has eternal life. He does not come into judgment, but has passed from death to life.</w:t>
            </w:r>
          </w:p>
        </w:tc>
      </w:tr>
      <w:tr w:rsidR="009058E0" w:rsidRPr="00593F8B" w14:paraId="2D90F6B4" w14:textId="77777777" w:rsidTr="00C432C2">
        <w:trPr>
          <w:trHeight w:hRule="exact" w:val="288"/>
        </w:trPr>
        <w:tc>
          <w:tcPr>
            <w:tcW w:w="5040" w:type="dxa"/>
            <w:vAlign w:val="center"/>
          </w:tcPr>
          <w:p w14:paraId="72DEF8C7" w14:textId="77777777" w:rsidR="009058E0" w:rsidRPr="00593F8B" w:rsidRDefault="009058E0">
            <w:pPr>
              <w:rPr>
                <w:rFonts w:ascii="Arial" w:hAnsi="Arial" w:cs="Arial"/>
                <w:b/>
                <w:sz w:val="24"/>
                <w:szCs w:val="24"/>
              </w:rPr>
            </w:pPr>
            <w:r w:rsidRPr="00593F8B">
              <w:rPr>
                <w:rFonts w:ascii="Arial" w:hAnsi="Arial" w:cs="Arial"/>
                <w:b/>
                <w:sz w:val="24"/>
                <w:szCs w:val="24"/>
              </w:rPr>
              <w:t>A13   John 3:6,7</w:t>
            </w:r>
          </w:p>
        </w:tc>
        <w:tc>
          <w:tcPr>
            <w:tcW w:w="360" w:type="dxa"/>
          </w:tcPr>
          <w:p w14:paraId="6EFAEDB7" w14:textId="77777777" w:rsidR="009058E0" w:rsidRPr="00593F8B" w:rsidRDefault="009058E0">
            <w:pPr>
              <w:rPr>
                <w:rFonts w:ascii="Arial" w:hAnsi="Arial" w:cs="Arial"/>
                <w:sz w:val="24"/>
                <w:szCs w:val="24"/>
              </w:rPr>
            </w:pPr>
          </w:p>
        </w:tc>
        <w:tc>
          <w:tcPr>
            <w:tcW w:w="5040" w:type="dxa"/>
          </w:tcPr>
          <w:p w14:paraId="2B7E7666" w14:textId="77777777" w:rsidR="009058E0" w:rsidRPr="00593F8B" w:rsidRDefault="009058E0">
            <w:pPr>
              <w:rPr>
                <w:rFonts w:ascii="Arial" w:hAnsi="Arial" w:cs="Arial"/>
                <w:b/>
                <w:sz w:val="24"/>
                <w:szCs w:val="24"/>
              </w:rPr>
            </w:pPr>
            <w:r w:rsidRPr="00593F8B">
              <w:rPr>
                <w:rFonts w:ascii="Arial" w:hAnsi="Arial" w:cs="Arial"/>
                <w:b/>
                <w:sz w:val="24"/>
                <w:szCs w:val="24"/>
              </w:rPr>
              <w:t>A14   John 5:24</w:t>
            </w:r>
          </w:p>
        </w:tc>
      </w:tr>
      <w:tr w:rsidR="009058E0" w:rsidRPr="00593F8B" w14:paraId="2CBFC279" w14:textId="77777777" w:rsidTr="00C432C2">
        <w:trPr>
          <w:trHeight w:hRule="exact" w:val="216"/>
        </w:trPr>
        <w:tc>
          <w:tcPr>
            <w:tcW w:w="5040" w:type="dxa"/>
            <w:vAlign w:val="center"/>
          </w:tcPr>
          <w:p w14:paraId="2D553474" w14:textId="77777777" w:rsidR="009058E0" w:rsidRPr="00593F8B" w:rsidRDefault="009058E0">
            <w:pPr>
              <w:rPr>
                <w:rFonts w:ascii="Arial" w:hAnsi="Arial" w:cs="Arial"/>
                <w:sz w:val="24"/>
                <w:szCs w:val="24"/>
              </w:rPr>
            </w:pPr>
          </w:p>
        </w:tc>
        <w:tc>
          <w:tcPr>
            <w:tcW w:w="360" w:type="dxa"/>
          </w:tcPr>
          <w:p w14:paraId="38CA108C" w14:textId="77777777" w:rsidR="009058E0" w:rsidRPr="00593F8B" w:rsidRDefault="009058E0">
            <w:pPr>
              <w:rPr>
                <w:rFonts w:ascii="Arial" w:hAnsi="Arial" w:cs="Arial"/>
                <w:sz w:val="24"/>
                <w:szCs w:val="24"/>
              </w:rPr>
            </w:pPr>
          </w:p>
        </w:tc>
        <w:tc>
          <w:tcPr>
            <w:tcW w:w="5040" w:type="dxa"/>
            <w:vAlign w:val="center"/>
          </w:tcPr>
          <w:p w14:paraId="3AE98C7F" w14:textId="77777777" w:rsidR="009058E0" w:rsidRPr="00593F8B" w:rsidRDefault="009058E0">
            <w:pPr>
              <w:rPr>
                <w:rFonts w:ascii="Arial" w:hAnsi="Arial" w:cs="Arial"/>
                <w:sz w:val="24"/>
                <w:szCs w:val="24"/>
              </w:rPr>
            </w:pPr>
          </w:p>
        </w:tc>
      </w:tr>
      <w:tr w:rsidR="009058E0" w:rsidRPr="00593F8B" w14:paraId="084077F1" w14:textId="77777777" w:rsidTr="00020190">
        <w:trPr>
          <w:trHeight w:hRule="exact" w:val="2376"/>
        </w:trPr>
        <w:tc>
          <w:tcPr>
            <w:tcW w:w="5040" w:type="dxa"/>
            <w:vAlign w:val="center"/>
          </w:tcPr>
          <w:p w14:paraId="539469BB" w14:textId="77777777" w:rsidR="009058E0" w:rsidRPr="00593F8B" w:rsidRDefault="00593F8B" w:rsidP="00CB0B8E">
            <w:pPr>
              <w:jc w:val="center"/>
              <w:rPr>
                <w:rFonts w:ascii="Arial" w:hAnsi="Arial" w:cs="Arial"/>
                <w:sz w:val="24"/>
                <w:szCs w:val="24"/>
              </w:rPr>
            </w:pPr>
            <w:r w:rsidRPr="00593F8B">
              <w:rPr>
                <w:rFonts w:ascii="Arial" w:hAnsi="Arial" w:cs="Arial"/>
                <w:sz w:val="24"/>
                <w:szCs w:val="24"/>
              </w:rPr>
              <w:t xml:space="preserve">But to all who did receive him, who believed in his name, he gave the right to become children of </w:t>
            </w:r>
            <w:proofErr w:type="gramStart"/>
            <w:r w:rsidRPr="00593F8B">
              <w:rPr>
                <w:rFonts w:ascii="Arial" w:hAnsi="Arial" w:cs="Arial"/>
                <w:sz w:val="24"/>
                <w:szCs w:val="24"/>
              </w:rPr>
              <w:t>God,  who</w:t>
            </w:r>
            <w:proofErr w:type="gramEnd"/>
            <w:r w:rsidRPr="00593F8B">
              <w:rPr>
                <w:rFonts w:ascii="Arial" w:hAnsi="Arial" w:cs="Arial"/>
                <w:sz w:val="24"/>
                <w:szCs w:val="24"/>
              </w:rPr>
              <w:t xml:space="preserve"> were born, not of blood nor of the will of the flesh nor of the will of man, but of God.</w:t>
            </w:r>
          </w:p>
        </w:tc>
        <w:tc>
          <w:tcPr>
            <w:tcW w:w="360" w:type="dxa"/>
          </w:tcPr>
          <w:p w14:paraId="7FA91999" w14:textId="77777777" w:rsidR="009058E0" w:rsidRPr="00593F8B" w:rsidRDefault="009058E0">
            <w:pPr>
              <w:rPr>
                <w:rFonts w:ascii="Arial" w:hAnsi="Arial" w:cs="Arial"/>
                <w:sz w:val="24"/>
                <w:szCs w:val="24"/>
              </w:rPr>
            </w:pPr>
          </w:p>
        </w:tc>
        <w:tc>
          <w:tcPr>
            <w:tcW w:w="5040" w:type="dxa"/>
            <w:vAlign w:val="center"/>
          </w:tcPr>
          <w:p w14:paraId="15480DA7" w14:textId="48E0F2DC" w:rsidR="009058E0" w:rsidRPr="00593F8B" w:rsidRDefault="00593F8B" w:rsidP="00CB0B8E">
            <w:pPr>
              <w:jc w:val="center"/>
              <w:rPr>
                <w:rFonts w:ascii="Arial" w:hAnsi="Arial" w:cs="Arial"/>
                <w:sz w:val="24"/>
                <w:szCs w:val="24"/>
              </w:rPr>
            </w:pPr>
            <w:r w:rsidRPr="00593F8B">
              <w:rPr>
                <w:rFonts w:ascii="Arial" w:hAnsi="Arial" w:cs="Arial"/>
                <w:sz w:val="24"/>
                <w:szCs w:val="24"/>
              </w:rPr>
              <w:t xml:space="preserve">if you confess with your mouth that Jesus is Lord and believe in your heart that God raised him from the dead, you will be saved. For with the </w:t>
            </w:r>
            <w:proofErr w:type="gramStart"/>
            <w:r w:rsidRPr="00593F8B">
              <w:rPr>
                <w:rFonts w:ascii="Arial" w:hAnsi="Arial" w:cs="Arial"/>
                <w:sz w:val="24"/>
                <w:szCs w:val="24"/>
              </w:rPr>
              <w:t>heart</w:t>
            </w:r>
            <w:proofErr w:type="gramEnd"/>
            <w:r w:rsidRPr="00593F8B">
              <w:rPr>
                <w:rFonts w:ascii="Arial" w:hAnsi="Arial" w:cs="Arial"/>
                <w:sz w:val="24"/>
                <w:szCs w:val="24"/>
              </w:rPr>
              <w:t xml:space="preserve"> one believes and is justified, and with the mouth one confesses and is saved.</w:t>
            </w:r>
          </w:p>
        </w:tc>
      </w:tr>
      <w:tr w:rsidR="009058E0" w:rsidRPr="00593F8B" w14:paraId="629C0A85" w14:textId="77777777" w:rsidTr="00C432C2">
        <w:trPr>
          <w:trHeight w:hRule="exact" w:val="288"/>
        </w:trPr>
        <w:tc>
          <w:tcPr>
            <w:tcW w:w="5040" w:type="dxa"/>
            <w:vAlign w:val="center"/>
          </w:tcPr>
          <w:p w14:paraId="2C461BD7" w14:textId="77777777" w:rsidR="009058E0" w:rsidRPr="00593F8B" w:rsidRDefault="009058E0" w:rsidP="00CB0B8E">
            <w:pPr>
              <w:rPr>
                <w:rFonts w:ascii="Arial" w:hAnsi="Arial" w:cs="Arial"/>
                <w:b/>
                <w:sz w:val="24"/>
                <w:szCs w:val="24"/>
              </w:rPr>
            </w:pPr>
            <w:r w:rsidRPr="00593F8B">
              <w:rPr>
                <w:rFonts w:ascii="Arial" w:hAnsi="Arial" w:cs="Arial"/>
                <w:b/>
                <w:sz w:val="24"/>
                <w:szCs w:val="24"/>
              </w:rPr>
              <w:t>A15   John 1:12,13</w:t>
            </w:r>
          </w:p>
        </w:tc>
        <w:tc>
          <w:tcPr>
            <w:tcW w:w="360" w:type="dxa"/>
          </w:tcPr>
          <w:p w14:paraId="18A6BEEE" w14:textId="77777777" w:rsidR="009058E0" w:rsidRPr="00593F8B" w:rsidRDefault="009058E0">
            <w:pPr>
              <w:rPr>
                <w:rFonts w:ascii="Arial" w:hAnsi="Arial" w:cs="Arial"/>
                <w:sz w:val="24"/>
                <w:szCs w:val="24"/>
              </w:rPr>
            </w:pPr>
          </w:p>
        </w:tc>
        <w:tc>
          <w:tcPr>
            <w:tcW w:w="5040" w:type="dxa"/>
          </w:tcPr>
          <w:p w14:paraId="4FF7704D" w14:textId="77777777" w:rsidR="009058E0" w:rsidRPr="00593F8B" w:rsidRDefault="009058E0">
            <w:pPr>
              <w:rPr>
                <w:rFonts w:ascii="Arial" w:hAnsi="Arial" w:cs="Arial"/>
                <w:b/>
                <w:sz w:val="24"/>
                <w:szCs w:val="24"/>
              </w:rPr>
            </w:pPr>
            <w:r w:rsidRPr="00593F8B">
              <w:rPr>
                <w:rFonts w:ascii="Arial" w:hAnsi="Arial" w:cs="Arial"/>
                <w:b/>
                <w:sz w:val="24"/>
                <w:szCs w:val="24"/>
              </w:rPr>
              <w:t>A16  Romans 10:9,10</w:t>
            </w:r>
          </w:p>
        </w:tc>
      </w:tr>
      <w:tr w:rsidR="009058E0" w:rsidRPr="00593F8B" w14:paraId="19D0D9C2" w14:textId="77777777" w:rsidTr="00C432C2">
        <w:trPr>
          <w:trHeight w:hRule="exact" w:val="216"/>
        </w:trPr>
        <w:tc>
          <w:tcPr>
            <w:tcW w:w="5040" w:type="dxa"/>
            <w:vAlign w:val="center"/>
          </w:tcPr>
          <w:p w14:paraId="174C7446" w14:textId="77777777" w:rsidR="009058E0" w:rsidRPr="00593F8B" w:rsidRDefault="009058E0">
            <w:pPr>
              <w:rPr>
                <w:rFonts w:ascii="Arial" w:hAnsi="Arial" w:cs="Arial"/>
                <w:sz w:val="24"/>
                <w:szCs w:val="24"/>
              </w:rPr>
            </w:pPr>
          </w:p>
        </w:tc>
        <w:tc>
          <w:tcPr>
            <w:tcW w:w="360" w:type="dxa"/>
          </w:tcPr>
          <w:p w14:paraId="6B1560BE" w14:textId="77777777" w:rsidR="009058E0" w:rsidRPr="00593F8B" w:rsidRDefault="009058E0">
            <w:pPr>
              <w:rPr>
                <w:rFonts w:ascii="Arial" w:hAnsi="Arial" w:cs="Arial"/>
                <w:sz w:val="24"/>
                <w:szCs w:val="24"/>
              </w:rPr>
            </w:pPr>
          </w:p>
        </w:tc>
        <w:tc>
          <w:tcPr>
            <w:tcW w:w="5040" w:type="dxa"/>
          </w:tcPr>
          <w:p w14:paraId="2E2D4585" w14:textId="77777777" w:rsidR="009058E0" w:rsidRPr="00593F8B" w:rsidRDefault="009058E0">
            <w:pPr>
              <w:rPr>
                <w:rFonts w:ascii="Arial" w:hAnsi="Arial" w:cs="Arial"/>
                <w:sz w:val="24"/>
                <w:szCs w:val="24"/>
              </w:rPr>
            </w:pPr>
          </w:p>
        </w:tc>
      </w:tr>
      <w:tr w:rsidR="009058E0" w:rsidRPr="00593F8B" w14:paraId="693E4B2D" w14:textId="77777777" w:rsidTr="00020190">
        <w:trPr>
          <w:trHeight w:hRule="exact" w:val="2376"/>
        </w:trPr>
        <w:tc>
          <w:tcPr>
            <w:tcW w:w="5040" w:type="dxa"/>
            <w:vAlign w:val="center"/>
          </w:tcPr>
          <w:p w14:paraId="7C3EA42A" w14:textId="77777777" w:rsidR="009058E0" w:rsidRPr="00593F8B" w:rsidRDefault="00593F8B" w:rsidP="00CB0B8E">
            <w:pPr>
              <w:jc w:val="center"/>
              <w:rPr>
                <w:rFonts w:ascii="Arial" w:hAnsi="Arial" w:cs="Arial"/>
                <w:sz w:val="24"/>
                <w:szCs w:val="24"/>
              </w:rPr>
            </w:pPr>
            <w:r w:rsidRPr="00593F8B">
              <w:rPr>
                <w:rFonts w:ascii="Arial" w:hAnsi="Arial" w:cs="Arial"/>
                <w:sz w:val="24"/>
                <w:szCs w:val="24"/>
              </w:rPr>
              <w:t xml:space="preserve">For by </w:t>
            </w:r>
            <w:proofErr w:type="gramStart"/>
            <w:r w:rsidRPr="00593F8B">
              <w:rPr>
                <w:rFonts w:ascii="Arial" w:hAnsi="Arial" w:cs="Arial"/>
                <w:sz w:val="24"/>
                <w:szCs w:val="24"/>
              </w:rPr>
              <w:t>grace</w:t>
            </w:r>
            <w:proofErr w:type="gramEnd"/>
            <w:r w:rsidRPr="00593F8B">
              <w:rPr>
                <w:rFonts w:ascii="Arial" w:hAnsi="Arial" w:cs="Arial"/>
                <w:sz w:val="24"/>
                <w:szCs w:val="24"/>
              </w:rPr>
              <w:t xml:space="preserve"> you have been saved through faith. And this is not your own doing; it is the gift of God, not a result of works, so that no one may boast.</w:t>
            </w:r>
          </w:p>
        </w:tc>
        <w:tc>
          <w:tcPr>
            <w:tcW w:w="360" w:type="dxa"/>
          </w:tcPr>
          <w:p w14:paraId="0A2CE469" w14:textId="77777777" w:rsidR="009058E0" w:rsidRPr="00593F8B" w:rsidRDefault="009058E0">
            <w:pPr>
              <w:rPr>
                <w:rFonts w:ascii="Arial" w:hAnsi="Arial" w:cs="Arial"/>
                <w:sz w:val="24"/>
                <w:szCs w:val="24"/>
              </w:rPr>
            </w:pPr>
          </w:p>
        </w:tc>
        <w:tc>
          <w:tcPr>
            <w:tcW w:w="5040" w:type="dxa"/>
            <w:vAlign w:val="center"/>
          </w:tcPr>
          <w:p w14:paraId="77433B13" w14:textId="77777777" w:rsidR="009058E0" w:rsidRPr="00593F8B" w:rsidRDefault="00593F8B" w:rsidP="00CB0B8E">
            <w:pPr>
              <w:jc w:val="center"/>
              <w:rPr>
                <w:rFonts w:ascii="Arial" w:hAnsi="Arial" w:cs="Arial"/>
                <w:sz w:val="24"/>
                <w:szCs w:val="24"/>
              </w:rPr>
            </w:pPr>
            <w:r w:rsidRPr="00593F8B">
              <w:rPr>
                <w:rFonts w:ascii="Arial" w:hAnsi="Arial" w:cs="Arial"/>
                <w:sz w:val="24"/>
                <w:szCs w:val="24"/>
              </w:rPr>
              <w:t>he saved us, not because of works done by us in righteousness, but according to his own mercy, by the washing of regeneration and renewal of the Holy Spirit, whom he poured out on us richly through Jesus Christ our Savior, so that being justified by his grace we might become heirs according to the hope of eternal life.</w:t>
            </w:r>
          </w:p>
        </w:tc>
      </w:tr>
      <w:tr w:rsidR="009058E0" w:rsidRPr="00593F8B" w14:paraId="43D287F2" w14:textId="77777777" w:rsidTr="00C432C2">
        <w:trPr>
          <w:trHeight w:hRule="exact" w:val="288"/>
        </w:trPr>
        <w:tc>
          <w:tcPr>
            <w:tcW w:w="5040" w:type="dxa"/>
            <w:vAlign w:val="center"/>
          </w:tcPr>
          <w:p w14:paraId="15D6E02E" w14:textId="77777777" w:rsidR="009058E0" w:rsidRPr="00593F8B" w:rsidRDefault="009058E0">
            <w:pPr>
              <w:rPr>
                <w:rFonts w:ascii="Arial" w:hAnsi="Arial" w:cs="Arial"/>
                <w:b/>
                <w:sz w:val="24"/>
                <w:szCs w:val="24"/>
              </w:rPr>
            </w:pPr>
            <w:r w:rsidRPr="00593F8B">
              <w:rPr>
                <w:rFonts w:ascii="Arial" w:hAnsi="Arial" w:cs="Arial"/>
                <w:b/>
                <w:sz w:val="24"/>
                <w:szCs w:val="24"/>
              </w:rPr>
              <w:t>A17   Ephesians 2:8,9</w:t>
            </w:r>
          </w:p>
        </w:tc>
        <w:tc>
          <w:tcPr>
            <w:tcW w:w="360" w:type="dxa"/>
          </w:tcPr>
          <w:p w14:paraId="6F630E96" w14:textId="77777777" w:rsidR="009058E0" w:rsidRPr="00593F8B" w:rsidRDefault="009058E0">
            <w:pPr>
              <w:rPr>
                <w:rFonts w:ascii="Arial" w:hAnsi="Arial" w:cs="Arial"/>
                <w:sz w:val="24"/>
                <w:szCs w:val="24"/>
              </w:rPr>
            </w:pPr>
          </w:p>
        </w:tc>
        <w:tc>
          <w:tcPr>
            <w:tcW w:w="5040" w:type="dxa"/>
          </w:tcPr>
          <w:p w14:paraId="46339471" w14:textId="77777777" w:rsidR="009058E0" w:rsidRPr="00593F8B" w:rsidRDefault="009058E0">
            <w:pPr>
              <w:rPr>
                <w:rFonts w:ascii="Arial" w:hAnsi="Arial" w:cs="Arial"/>
                <w:b/>
                <w:sz w:val="24"/>
                <w:szCs w:val="24"/>
              </w:rPr>
            </w:pPr>
            <w:r w:rsidRPr="00593F8B">
              <w:rPr>
                <w:rFonts w:ascii="Arial" w:hAnsi="Arial" w:cs="Arial"/>
                <w:b/>
                <w:sz w:val="24"/>
                <w:szCs w:val="24"/>
              </w:rPr>
              <w:t>A18   Titus 3:5-7</w:t>
            </w:r>
          </w:p>
        </w:tc>
      </w:tr>
      <w:tr w:rsidR="009058E0" w:rsidRPr="00593F8B" w14:paraId="6EF46A5A" w14:textId="77777777" w:rsidTr="00C432C2">
        <w:trPr>
          <w:trHeight w:hRule="exact" w:val="216"/>
        </w:trPr>
        <w:tc>
          <w:tcPr>
            <w:tcW w:w="5040" w:type="dxa"/>
            <w:vAlign w:val="center"/>
          </w:tcPr>
          <w:p w14:paraId="7EB62108" w14:textId="77777777" w:rsidR="009058E0" w:rsidRPr="00593F8B" w:rsidRDefault="009058E0">
            <w:pPr>
              <w:rPr>
                <w:rFonts w:ascii="Arial" w:hAnsi="Arial" w:cs="Arial"/>
                <w:sz w:val="24"/>
                <w:szCs w:val="24"/>
              </w:rPr>
            </w:pPr>
          </w:p>
        </w:tc>
        <w:tc>
          <w:tcPr>
            <w:tcW w:w="360" w:type="dxa"/>
          </w:tcPr>
          <w:p w14:paraId="2C1E331B" w14:textId="77777777" w:rsidR="009058E0" w:rsidRPr="00593F8B" w:rsidRDefault="009058E0">
            <w:pPr>
              <w:rPr>
                <w:rFonts w:ascii="Arial" w:hAnsi="Arial" w:cs="Arial"/>
                <w:sz w:val="24"/>
                <w:szCs w:val="24"/>
              </w:rPr>
            </w:pPr>
          </w:p>
        </w:tc>
        <w:tc>
          <w:tcPr>
            <w:tcW w:w="5040" w:type="dxa"/>
          </w:tcPr>
          <w:p w14:paraId="1D9B6EBF" w14:textId="77777777" w:rsidR="009058E0" w:rsidRPr="00593F8B" w:rsidRDefault="009058E0">
            <w:pPr>
              <w:rPr>
                <w:rFonts w:ascii="Arial" w:hAnsi="Arial" w:cs="Arial"/>
                <w:sz w:val="24"/>
                <w:szCs w:val="24"/>
              </w:rPr>
            </w:pPr>
          </w:p>
        </w:tc>
      </w:tr>
      <w:tr w:rsidR="009058E0" w:rsidRPr="00593F8B" w14:paraId="0C16D8FD" w14:textId="77777777" w:rsidTr="00020190">
        <w:trPr>
          <w:trHeight w:hRule="exact" w:val="2376"/>
        </w:trPr>
        <w:tc>
          <w:tcPr>
            <w:tcW w:w="5040" w:type="dxa"/>
            <w:vAlign w:val="center"/>
          </w:tcPr>
          <w:p w14:paraId="31A0FE26" w14:textId="77777777" w:rsidR="009058E0" w:rsidRPr="00593F8B" w:rsidRDefault="00593F8B" w:rsidP="00CB0B8E">
            <w:pPr>
              <w:jc w:val="center"/>
              <w:rPr>
                <w:rFonts w:ascii="Arial" w:hAnsi="Arial" w:cs="Arial"/>
                <w:sz w:val="24"/>
                <w:szCs w:val="24"/>
              </w:rPr>
            </w:pPr>
            <w:r w:rsidRPr="00593F8B">
              <w:rPr>
                <w:rFonts w:ascii="Arial" w:hAnsi="Arial" w:cs="Arial"/>
                <w:sz w:val="24"/>
                <w:szCs w:val="24"/>
              </w:rPr>
              <w:t>Therefore, if anyone is in Christ, he is a new creation. The old has passed away; behold, the new has come.</w:t>
            </w:r>
          </w:p>
        </w:tc>
        <w:tc>
          <w:tcPr>
            <w:tcW w:w="360" w:type="dxa"/>
          </w:tcPr>
          <w:p w14:paraId="0842D099" w14:textId="77777777" w:rsidR="009058E0" w:rsidRPr="00593F8B" w:rsidRDefault="009058E0">
            <w:pPr>
              <w:rPr>
                <w:rFonts w:ascii="Arial" w:hAnsi="Arial" w:cs="Arial"/>
                <w:sz w:val="24"/>
                <w:szCs w:val="24"/>
              </w:rPr>
            </w:pPr>
          </w:p>
        </w:tc>
        <w:tc>
          <w:tcPr>
            <w:tcW w:w="5040" w:type="dxa"/>
            <w:vAlign w:val="center"/>
          </w:tcPr>
          <w:p w14:paraId="06493A6D" w14:textId="77777777" w:rsidR="00593F8B" w:rsidRPr="00593F8B" w:rsidRDefault="00593F8B" w:rsidP="00C432C2">
            <w:pPr>
              <w:jc w:val="center"/>
              <w:rPr>
                <w:rFonts w:ascii="Arial" w:hAnsi="Arial" w:cs="Arial"/>
                <w:b/>
                <w:sz w:val="24"/>
                <w:szCs w:val="24"/>
              </w:rPr>
            </w:pPr>
            <w:r w:rsidRPr="00593F8B">
              <w:rPr>
                <w:rFonts w:ascii="Arial" w:hAnsi="Arial" w:cs="Arial"/>
                <w:sz w:val="24"/>
                <w:szCs w:val="24"/>
              </w:rPr>
              <w:t>I have been crucified with Christ. It is no longer I who live, but Christ who lives in me. And the life I now live in the flesh I live by faith in the Son of God, who loved me and gave himself for me.</w:t>
            </w:r>
          </w:p>
          <w:p w14:paraId="42532DF5" w14:textId="77777777" w:rsidR="009058E0" w:rsidRPr="00593F8B" w:rsidRDefault="009058E0" w:rsidP="00CB0B8E">
            <w:pPr>
              <w:jc w:val="center"/>
              <w:rPr>
                <w:rFonts w:ascii="Arial" w:hAnsi="Arial" w:cs="Arial"/>
                <w:sz w:val="24"/>
                <w:szCs w:val="24"/>
              </w:rPr>
            </w:pPr>
          </w:p>
        </w:tc>
      </w:tr>
      <w:tr w:rsidR="009058E0" w:rsidRPr="00593F8B" w14:paraId="4AC1D605" w14:textId="77777777" w:rsidTr="00C432C2">
        <w:trPr>
          <w:trHeight w:hRule="exact" w:val="288"/>
        </w:trPr>
        <w:tc>
          <w:tcPr>
            <w:tcW w:w="5040" w:type="dxa"/>
            <w:vAlign w:val="center"/>
          </w:tcPr>
          <w:p w14:paraId="638F123D" w14:textId="77777777" w:rsidR="009058E0" w:rsidRPr="00593F8B" w:rsidRDefault="009058E0" w:rsidP="00BE1557">
            <w:pPr>
              <w:rPr>
                <w:rFonts w:ascii="Arial" w:hAnsi="Arial" w:cs="Arial"/>
                <w:b/>
                <w:sz w:val="24"/>
                <w:szCs w:val="24"/>
              </w:rPr>
            </w:pPr>
            <w:r w:rsidRPr="00593F8B">
              <w:rPr>
                <w:rFonts w:ascii="Arial" w:hAnsi="Arial" w:cs="Arial"/>
                <w:b/>
                <w:sz w:val="24"/>
                <w:szCs w:val="24"/>
              </w:rPr>
              <w:t>B1   2 Corinthians 5:17</w:t>
            </w:r>
          </w:p>
        </w:tc>
        <w:tc>
          <w:tcPr>
            <w:tcW w:w="360" w:type="dxa"/>
          </w:tcPr>
          <w:p w14:paraId="02BB8E13" w14:textId="77777777" w:rsidR="009058E0" w:rsidRPr="00593F8B" w:rsidRDefault="009058E0">
            <w:pPr>
              <w:rPr>
                <w:rFonts w:ascii="Arial" w:hAnsi="Arial" w:cs="Arial"/>
                <w:sz w:val="24"/>
                <w:szCs w:val="24"/>
              </w:rPr>
            </w:pPr>
          </w:p>
        </w:tc>
        <w:tc>
          <w:tcPr>
            <w:tcW w:w="5040" w:type="dxa"/>
            <w:vAlign w:val="center"/>
          </w:tcPr>
          <w:p w14:paraId="70460F32" w14:textId="77777777" w:rsidR="009058E0" w:rsidRPr="00593F8B" w:rsidRDefault="009058E0" w:rsidP="00BE1557">
            <w:pPr>
              <w:rPr>
                <w:rFonts w:ascii="Arial" w:hAnsi="Arial" w:cs="Arial"/>
                <w:b/>
                <w:sz w:val="24"/>
                <w:szCs w:val="24"/>
              </w:rPr>
            </w:pPr>
            <w:r w:rsidRPr="00593F8B">
              <w:rPr>
                <w:rFonts w:ascii="Arial" w:hAnsi="Arial" w:cs="Arial"/>
                <w:b/>
                <w:sz w:val="24"/>
                <w:szCs w:val="24"/>
              </w:rPr>
              <w:t>B2   Galatians 2:20</w:t>
            </w:r>
          </w:p>
        </w:tc>
      </w:tr>
    </w:tbl>
    <w:p w14:paraId="093C5B1B" w14:textId="77777777" w:rsidR="006C1212" w:rsidRPr="00593F8B" w:rsidRDefault="006C1212" w:rsidP="007E0961">
      <w:pPr>
        <w:rPr>
          <w:rFonts w:ascii="Arial" w:hAnsi="Arial" w:cs="Arial"/>
          <w:sz w:val="24"/>
          <w:szCs w:val="24"/>
        </w:rPr>
      </w:pPr>
    </w:p>
    <w:sectPr w:rsidR="006C1212" w:rsidRPr="00593F8B" w:rsidSect="00BC4FC8">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AxNzC0MLM0NzNV0lEKTi0uzszPAykwqgUAZBTtoCwAAAA="/>
  </w:docVars>
  <w:rsids>
    <w:rsidRoot w:val="00EA01A4"/>
    <w:rsid w:val="00020190"/>
    <w:rsid w:val="00147D21"/>
    <w:rsid w:val="002D17AE"/>
    <w:rsid w:val="003340C0"/>
    <w:rsid w:val="003C644D"/>
    <w:rsid w:val="004A09B7"/>
    <w:rsid w:val="004B4634"/>
    <w:rsid w:val="00546AF7"/>
    <w:rsid w:val="00593F8B"/>
    <w:rsid w:val="005E5064"/>
    <w:rsid w:val="005E7184"/>
    <w:rsid w:val="00625BD2"/>
    <w:rsid w:val="006C1212"/>
    <w:rsid w:val="006F6FA0"/>
    <w:rsid w:val="0078230E"/>
    <w:rsid w:val="00786BA4"/>
    <w:rsid w:val="007B7CA2"/>
    <w:rsid w:val="007E0961"/>
    <w:rsid w:val="007F7543"/>
    <w:rsid w:val="008324E2"/>
    <w:rsid w:val="008D7140"/>
    <w:rsid w:val="009058E0"/>
    <w:rsid w:val="009245AB"/>
    <w:rsid w:val="009364AA"/>
    <w:rsid w:val="009B6F42"/>
    <w:rsid w:val="00AF0101"/>
    <w:rsid w:val="00B152D9"/>
    <w:rsid w:val="00B56296"/>
    <w:rsid w:val="00BC4FC8"/>
    <w:rsid w:val="00BE1557"/>
    <w:rsid w:val="00C32B36"/>
    <w:rsid w:val="00C432C2"/>
    <w:rsid w:val="00CB0B8E"/>
    <w:rsid w:val="00DF05D8"/>
    <w:rsid w:val="00EA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6EEB1F"/>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Ww\DMS\Memory\Verse%20Ca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4445B-066C-4C78-86F2-579BE72B7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Verse Card Template.dotx</Template>
  <TotalTime>7</TotalTime>
  <Pages>1</Pages>
  <Words>389</Words>
  <Characters>1554</Characters>
  <Application>Microsoft Office Word</Application>
  <DocSecurity>0</DocSecurity>
  <Lines>80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4</cp:revision>
  <cp:lastPrinted>2021-07-23T20:00:00Z</cp:lastPrinted>
  <dcterms:created xsi:type="dcterms:W3CDTF">2024-02-01T05:58:00Z</dcterms:created>
  <dcterms:modified xsi:type="dcterms:W3CDTF">2024-02-02T05:21:00Z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99c52d192dd0baf717072205d52ee31c7c1d6ca8df6be8bbed32e8b5553b656b</vt:lpwstr>
  </property>
</Properties>
</file>